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0E" w:rsidRDefault="00FF7C02">
      <w:r>
        <w:t>SKU:</w:t>
      </w:r>
      <w:r w:rsidR="005E34AA">
        <w:t xml:space="preserve"> 4807601</w:t>
      </w:r>
    </w:p>
    <w:p w:rsidR="00FF7C02" w:rsidRDefault="00FF7C02">
      <w:r>
        <w:t xml:space="preserve">Model Number: </w:t>
      </w:r>
      <w:r w:rsidR="005E34AA">
        <w:rPr>
          <w:rFonts w:cs="Arial"/>
          <w:color w:val="333333"/>
          <w:shd w:val="clear" w:color="auto" w:fill="FFFFFF"/>
        </w:rPr>
        <w:t>NS-24D510_39D310_50D510NA17</w:t>
      </w:r>
      <w:bookmarkStart w:id="0" w:name="_GoBack"/>
      <w:bookmarkEnd w:id="0"/>
    </w:p>
    <w:p w:rsidR="00FF7C02" w:rsidRDefault="00FF7C02">
      <w:r>
        <w:t>User Manual: HTML Version</w:t>
      </w:r>
    </w:p>
    <w:sectPr w:rsidR="00FF7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02"/>
    <w:rsid w:val="002308A5"/>
    <w:rsid w:val="005E34AA"/>
    <w:rsid w:val="00656E09"/>
    <w:rsid w:val="0066100E"/>
    <w:rsid w:val="00A04C08"/>
    <w:rsid w:val="00EB0E82"/>
    <w:rsid w:val="00ED7BC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EC18-BE50-4F69-9B5E-80F1CFBD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 Inc.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Otremba, Julie-CW</dc:creator>
  <cp:keywords/>
  <dc:description/>
  <cp:lastModifiedBy>Otremba, Julie-CW</cp:lastModifiedBy>
  <cp:revision>2</cp:revision>
  <dcterms:created xsi:type="dcterms:W3CDTF">2017-02-20T16:03:00Z</dcterms:created>
  <dcterms:modified xsi:type="dcterms:W3CDTF">2017-02-20T16:03:00Z</dcterms:modified>
</cp:coreProperties>
</file>